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93F4F">
      <w:pPr>
        <w:jc w:val="both"/>
        <w:rPr>
          <w:rFonts w:hint="eastAsia"/>
          <w:b/>
          <w:bCs/>
          <w:sz w:val="44"/>
          <w:szCs w:val="44"/>
          <w:lang w:val="en-US" w:eastAsia="zh-CN"/>
        </w:rPr>
      </w:pPr>
    </w:p>
    <w:p w14:paraId="05EDDFF8">
      <w:pPr>
        <w:jc w:val="both"/>
        <w:rPr>
          <w:rFonts w:hint="eastAsia"/>
          <w:b/>
          <w:bCs/>
          <w:sz w:val="44"/>
          <w:szCs w:val="44"/>
          <w:lang w:val="en-US" w:eastAsia="zh-CN"/>
        </w:rPr>
      </w:pPr>
    </w:p>
    <w:p w14:paraId="10975BD9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2026年沈阳市浑南区卫生健康局行政处罚案件公示（第二十六</w:t>
      </w:r>
      <w:bookmarkStart w:id="0" w:name="_GoBack"/>
      <w:bookmarkEnd w:id="0"/>
      <w:r>
        <w:rPr>
          <w:rFonts w:hint="eastAsia"/>
          <w:b/>
          <w:bCs/>
          <w:sz w:val="44"/>
          <w:szCs w:val="44"/>
          <w:lang w:val="en-US" w:eastAsia="zh-CN"/>
        </w:rPr>
        <w:t>次）</w:t>
      </w:r>
    </w:p>
    <w:tbl>
      <w:tblPr>
        <w:tblStyle w:val="3"/>
        <w:tblpPr w:leftFromText="180" w:rightFromText="180" w:vertAnchor="text" w:horzAnchor="page" w:tblpX="1491" w:tblpY="62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965"/>
        <w:gridCol w:w="1608"/>
        <w:gridCol w:w="1862"/>
        <w:gridCol w:w="2359"/>
        <w:gridCol w:w="4206"/>
        <w:gridCol w:w="1353"/>
      </w:tblGrid>
      <w:tr w14:paraId="42961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  <w:noWrap w:val="0"/>
            <w:vAlign w:val="top"/>
          </w:tcPr>
          <w:p w14:paraId="3BA3F09A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65" w:type="dxa"/>
            <w:noWrap w:val="0"/>
            <w:vAlign w:val="top"/>
          </w:tcPr>
          <w:p w14:paraId="5A45CA2F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行政处罚决定书文号（编号）</w:t>
            </w:r>
          </w:p>
          <w:p w14:paraId="0E8E030D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8" w:type="dxa"/>
            <w:noWrap w:val="0"/>
            <w:vAlign w:val="top"/>
          </w:tcPr>
          <w:p w14:paraId="6CA0FBBB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行政处罚单位（当事人）名称</w:t>
            </w:r>
          </w:p>
        </w:tc>
        <w:tc>
          <w:tcPr>
            <w:tcW w:w="1862" w:type="dxa"/>
            <w:noWrap w:val="0"/>
            <w:vAlign w:val="top"/>
          </w:tcPr>
          <w:p w14:paraId="6DFE0ACE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行政处罚事由</w:t>
            </w:r>
          </w:p>
        </w:tc>
        <w:tc>
          <w:tcPr>
            <w:tcW w:w="2359" w:type="dxa"/>
            <w:noWrap w:val="0"/>
            <w:vAlign w:val="top"/>
          </w:tcPr>
          <w:p w14:paraId="254BB5B7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行政处罚依据</w:t>
            </w:r>
          </w:p>
        </w:tc>
        <w:tc>
          <w:tcPr>
            <w:tcW w:w="4206" w:type="dxa"/>
            <w:noWrap w:val="0"/>
            <w:vAlign w:val="top"/>
          </w:tcPr>
          <w:p w14:paraId="521C1BE1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行政处罚结果</w:t>
            </w:r>
          </w:p>
        </w:tc>
        <w:tc>
          <w:tcPr>
            <w:tcW w:w="1353" w:type="dxa"/>
            <w:noWrap w:val="0"/>
            <w:vAlign w:val="top"/>
          </w:tcPr>
          <w:p w14:paraId="0A52D8BA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行政处罚决定日期</w:t>
            </w:r>
          </w:p>
        </w:tc>
      </w:tr>
      <w:tr w14:paraId="0CB97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  <w:noWrap w:val="0"/>
            <w:vAlign w:val="top"/>
          </w:tcPr>
          <w:p w14:paraId="67723EB6"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65" w:type="dxa"/>
            <w:noWrap w:val="0"/>
            <w:vAlign w:val="top"/>
          </w:tcPr>
          <w:p w14:paraId="705F3988">
            <w:pPr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沈浑卫健医罚【2026】第02027号</w:t>
            </w:r>
          </w:p>
        </w:tc>
        <w:tc>
          <w:tcPr>
            <w:tcW w:w="1608" w:type="dxa"/>
            <w:noWrap w:val="0"/>
            <w:vAlign w:val="top"/>
          </w:tcPr>
          <w:p w14:paraId="25495E31">
            <w:pPr>
              <w:spacing w:line="240" w:lineRule="auto"/>
              <w:jc w:val="both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szCs w:val="24"/>
                <w:lang w:val="en-US" w:eastAsia="zh-CN"/>
              </w:rPr>
              <w:t>沈阳浑南善和医疗美容门诊部有限公司</w:t>
            </w:r>
          </w:p>
        </w:tc>
        <w:tc>
          <w:tcPr>
            <w:tcW w:w="1862" w:type="dxa"/>
            <w:noWrap w:val="0"/>
            <w:vAlign w:val="top"/>
          </w:tcPr>
          <w:p w14:paraId="2257A97A">
            <w:pPr>
              <w:spacing w:line="240" w:lineRule="auto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szCs w:val="24"/>
                <w:lang w:val="en-US" w:eastAsia="zh-CN"/>
              </w:rPr>
              <w:t>使用非卫生技术人员从事医疗卫生技术工作行为</w:t>
            </w:r>
          </w:p>
        </w:tc>
        <w:tc>
          <w:tcPr>
            <w:tcW w:w="2359" w:type="dxa"/>
            <w:noWrap w:val="0"/>
            <w:vAlign w:val="top"/>
          </w:tcPr>
          <w:p w14:paraId="27D314C4">
            <w:pPr>
              <w:rPr>
                <w:rFonts w:hint="eastAsia" w:ascii="仿宋" w:hAnsi="仿宋" w:eastAsia="仿宋" w:cs="仿宋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4"/>
                <w:szCs w:val="24"/>
                <w:lang w:val="en-US" w:eastAsia="zh-CN"/>
              </w:rPr>
              <w:t>《医疗机构管理条例》第四十七条</w:t>
            </w:r>
          </w:p>
        </w:tc>
        <w:tc>
          <w:tcPr>
            <w:tcW w:w="4206" w:type="dxa"/>
            <w:noWrap w:val="0"/>
            <w:vAlign w:val="top"/>
          </w:tcPr>
          <w:p w14:paraId="5FAD3632">
            <w:pP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处罚款人民币壹万元整（¥10000.00）元</w:t>
            </w:r>
          </w:p>
        </w:tc>
        <w:tc>
          <w:tcPr>
            <w:tcW w:w="1353" w:type="dxa"/>
            <w:noWrap w:val="0"/>
            <w:vAlign w:val="top"/>
          </w:tcPr>
          <w:p w14:paraId="1726A589">
            <w:pP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2026年9月28日</w:t>
            </w:r>
          </w:p>
        </w:tc>
      </w:tr>
    </w:tbl>
    <w:p w14:paraId="03D8F173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0NDViZWUzZTZjZjBlZDFhOTk0MzM3MDJiNDQyZWMifQ=="/>
  </w:docVars>
  <w:rsids>
    <w:rsidRoot w:val="00000000"/>
    <w:rsid w:val="00672B41"/>
    <w:rsid w:val="01807EE1"/>
    <w:rsid w:val="033228F7"/>
    <w:rsid w:val="03E82265"/>
    <w:rsid w:val="04FA0EF4"/>
    <w:rsid w:val="04FB4E81"/>
    <w:rsid w:val="095050B0"/>
    <w:rsid w:val="09E86A9E"/>
    <w:rsid w:val="0A0945E5"/>
    <w:rsid w:val="0ADA62AE"/>
    <w:rsid w:val="0D8803E4"/>
    <w:rsid w:val="0EC35CB9"/>
    <w:rsid w:val="0FE933EF"/>
    <w:rsid w:val="138D3C3F"/>
    <w:rsid w:val="139A09D3"/>
    <w:rsid w:val="14C16D70"/>
    <w:rsid w:val="15075005"/>
    <w:rsid w:val="151B28CD"/>
    <w:rsid w:val="1DDD6D18"/>
    <w:rsid w:val="1FF42436"/>
    <w:rsid w:val="20184779"/>
    <w:rsid w:val="21505883"/>
    <w:rsid w:val="2327320A"/>
    <w:rsid w:val="23374756"/>
    <w:rsid w:val="25FE2A75"/>
    <w:rsid w:val="26250034"/>
    <w:rsid w:val="285D455E"/>
    <w:rsid w:val="29D03297"/>
    <w:rsid w:val="2B3A73A9"/>
    <w:rsid w:val="2BAF5D6D"/>
    <w:rsid w:val="2E9778D5"/>
    <w:rsid w:val="2ED6532B"/>
    <w:rsid w:val="30735040"/>
    <w:rsid w:val="31797DC0"/>
    <w:rsid w:val="33AB6EBF"/>
    <w:rsid w:val="33BC75C2"/>
    <w:rsid w:val="3741536A"/>
    <w:rsid w:val="379A6E8F"/>
    <w:rsid w:val="39480CC7"/>
    <w:rsid w:val="3AC355CB"/>
    <w:rsid w:val="3BE22C9A"/>
    <w:rsid w:val="3CB90A30"/>
    <w:rsid w:val="3DC4477A"/>
    <w:rsid w:val="3F410092"/>
    <w:rsid w:val="42BE39C2"/>
    <w:rsid w:val="45BC5A00"/>
    <w:rsid w:val="46BB606D"/>
    <w:rsid w:val="47FF2B2F"/>
    <w:rsid w:val="49DD64C7"/>
    <w:rsid w:val="4ADE0505"/>
    <w:rsid w:val="4B0F494B"/>
    <w:rsid w:val="4B785CB8"/>
    <w:rsid w:val="4D56121B"/>
    <w:rsid w:val="543D2E7B"/>
    <w:rsid w:val="54F4754B"/>
    <w:rsid w:val="55790BCE"/>
    <w:rsid w:val="55CD433E"/>
    <w:rsid w:val="56D03D3C"/>
    <w:rsid w:val="57F32B5F"/>
    <w:rsid w:val="5BEB7245"/>
    <w:rsid w:val="5D2B1722"/>
    <w:rsid w:val="5EAC277C"/>
    <w:rsid w:val="61B5475A"/>
    <w:rsid w:val="65097A89"/>
    <w:rsid w:val="66D66526"/>
    <w:rsid w:val="69333375"/>
    <w:rsid w:val="6B7E2B35"/>
    <w:rsid w:val="6C760AC0"/>
    <w:rsid w:val="6D396D86"/>
    <w:rsid w:val="6DA977B3"/>
    <w:rsid w:val="6DCA22A7"/>
    <w:rsid w:val="6DE27A5E"/>
    <w:rsid w:val="6F1009A9"/>
    <w:rsid w:val="6F8F19DA"/>
    <w:rsid w:val="718C38F3"/>
    <w:rsid w:val="72EC22D1"/>
    <w:rsid w:val="74200FCF"/>
    <w:rsid w:val="75D9686E"/>
    <w:rsid w:val="78BE2F70"/>
    <w:rsid w:val="7A9431DA"/>
    <w:rsid w:val="7B8657AD"/>
    <w:rsid w:val="7C7B7C22"/>
    <w:rsid w:val="7EEB5B62"/>
    <w:rsid w:val="7F116419"/>
    <w:rsid w:val="7F425A56"/>
    <w:rsid w:val="7F577C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187</Characters>
  <Lines>0</Lines>
  <Paragraphs>0</Paragraphs>
  <TotalTime>0</TotalTime>
  <ScaleCrop>false</ScaleCrop>
  <LinksUpToDate>false</LinksUpToDate>
  <CharactersWithSpaces>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2019-07-18T11:37:00Z</dcterms:created>
  <dc:creator>Administrator</dc:creator>
  <cp:lastModifiedBy>赏月</cp:lastModifiedBy>
  <dcterms:modified xsi:type="dcterms:W3CDTF">2026-09-28T02:26:40Z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22CC2589BAD1422BA60CD9A17017CB2C_13</vt:lpwstr>
  </property>
  <property fmtid="{D5CDD505-2E9C-101B-9397-08002B2CF9AE}" pid="4" name="KSOTemplateDocerSaveRecord">
    <vt:lpwstr>eyJoZGlkIjoiNTdhOGU2MjgwNzFiNzQzNGIyNGQ2NzdhZDA0YzM4YTYiLCJ1c2VySWQiOiIxMzIyMjkxNTEzIn0=</vt:lpwstr>
  </property>
</Properties>
</file>